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04763822">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29E2FFA5">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07718AB5">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A11A4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A11A41">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21687B82" w:rsidR="003420DE"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3388D7BF" w14:textId="11B6E5B0" w:rsidR="004462AF" w:rsidRDefault="004462AF" w:rsidP="003420DE">
      <w:pPr>
        <w:pStyle w:val="MjTekst1"/>
      </w:pPr>
      <w:r>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lastRenderedPageBreak/>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77777777" w:rsidR="004462AF" w:rsidRDefault="004462AF" w:rsidP="004462AF">
      <w:pPr>
        <w:pStyle w:val="MjPodpisRysunku"/>
      </w:pPr>
      <w:r>
        <w:t xml:space="preserve">Rysunek 2.2 </w:t>
      </w:r>
      <w:r w:rsidRPr="00A8580A">
        <w:t xml:space="preserve">Wykres sposobów wykorzystania telewizji w społeczeństwie </w:t>
      </w:r>
      <w:r>
        <w:t>w lipcu 2023 r.</w:t>
      </w:r>
    </w:p>
    <w:p w14:paraId="4E7779F1" w14:textId="77777777" w:rsidR="004462AF" w:rsidRDefault="004462AF" w:rsidP="004462AF">
      <w:pPr>
        <w:pStyle w:val="MjTekst1"/>
        <w:ind w:firstLine="0"/>
      </w:pPr>
      <w:r>
        <w:rPr>
          <w:noProof/>
        </w:rPr>
        <w:drawing>
          <wp:inline distT="0" distB="0" distL="0" distR="0" wp14:anchorId="4C8CAF02" wp14:editId="4C22C926">
            <wp:extent cx="5579745" cy="3124200"/>
            <wp:effectExtent l="0" t="0" r="1905" b="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24200"/>
                    </a:xfrm>
                    <a:prstGeom prst="rect">
                      <a:avLst/>
                    </a:prstGeom>
                    <a:noFill/>
                    <a:ln>
                      <a:noFill/>
                    </a:ln>
                  </pic:spPr>
                </pic:pic>
              </a:graphicData>
            </a:graphic>
          </wp:inline>
        </w:drawing>
      </w:r>
    </w:p>
    <w:p w14:paraId="588DE87E" w14:textId="77777777" w:rsidR="004462AF" w:rsidRDefault="004462AF" w:rsidP="004462AF">
      <w:pPr>
        <w:pStyle w:val="MjPodpisRysunku"/>
      </w:pPr>
      <w:r>
        <w:t>Rysunek 2.2 Wykres sposobów wykorzystania telewizji w społeczeństwie na przestrzeni roku 2022-2023</w:t>
      </w:r>
    </w:p>
    <w:p w14:paraId="7A9C7F66" w14:textId="77777777" w:rsidR="004462AF" w:rsidRDefault="004462AF" w:rsidP="003420DE">
      <w:pPr>
        <w:pStyle w:val="MjTekst1"/>
      </w:pPr>
    </w:p>
    <w:p w14:paraId="72A6FE33" w14:textId="6037F65E" w:rsidR="006F4640" w:rsidRDefault="006F4640" w:rsidP="006F4640">
      <w:pPr>
        <w:pStyle w:val="MjTekst1"/>
      </w:pPr>
      <w:r w:rsidRPr="006F4640">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w:t>
      </w:r>
      <w:r w:rsidRPr="006F4640">
        <w:lastRenderedPageBreak/>
        <w:t xml:space="preserve">głębszych przemian społecznych i technologicznych, demonstrując wpływ cyfrowych innowacji oraz zmieniających się preferencji konsumentów na przemysł kulturowy. </w:t>
      </w:r>
    </w:p>
    <w:p w14:paraId="5D734D02" w14:textId="77777777" w:rsidR="006F4640" w:rsidRPr="009A060A" w:rsidRDefault="006F4640"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A8BA9D4" w:rsidR="00DA2A2E"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706DA6A" w14:textId="5FC97A86" w:rsidR="00FC4A01" w:rsidRDefault="00FC4A01" w:rsidP="00FC4A01">
      <w:pPr>
        <w:pStyle w:val="MjTekst1"/>
      </w:pPr>
      <w:r w:rsidRPr="00FC4A01">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AF3573">
      <w:pPr>
        <w:pStyle w:val="MjTekst1"/>
        <w:ind w:firstLine="0"/>
      </w:pPr>
      <w:r>
        <w:rPr>
          <w:noProof/>
        </w:rPr>
        <w:lastRenderedPageBreak/>
        <w:drawing>
          <wp:inline distT="0" distB="0" distL="0" distR="0" wp14:anchorId="3B42D898" wp14:editId="1133BE80">
            <wp:extent cx="5570855" cy="3327400"/>
            <wp:effectExtent l="0" t="0" r="0" b="635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b="4152"/>
                    <a:stretch/>
                  </pic:blipFill>
                  <pic:spPr bwMode="auto">
                    <a:xfrm>
                      <a:off x="0" y="0"/>
                      <a:ext cx="5570855" cy="3327400"/>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56FAEA51" w:rsidR="00AF3573" w:rsidRDefault="00AF3573" w:rsidP="00AF3573">
      <w:pPr>
        <w:pStyle w:val="MjPodpisRysunku"/>
      </w:pPr>
      <w:r>
        <w:t xml:space="preserve">Rysunek 2.2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100334D0" w14:textId="77777777" w:rsidR="00AF3573" w:rsidRDefault="00AF3573" w:rsidP="00AF3573">
      <w:pPr>
        <w:pStyle w:val="MjTekst1"/>
      </w:pPr>
    </w:p>
    <w:p w14:paraId="7EA878EC" w14:textId="7F5EDD92"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5DC7217C" w14:textId="24A5982B" w:rsidR="003D0478"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lastRenderedPageBreak/>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P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42658007" w:rsidR="00AC47D6" w:rsidRDefault="007E5D9C" w:rsidP="007E5D9C">
      <w:pPr>
        <w:pStyle w:val="MjTekst1"/>
      </w:pPr>
      <w:r w:rsidRPr="007E5D9C">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lastRenderedPageBreak/>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7F79235A"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0FD4D92" w14:textId="77777777" w:rsidR="0024231E" w:rsidRPr="00E80728" w:rsidRDefault="0024231E"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7CD3542B" w14:textId="0ECB51DB" w:rsidR="00DF0FD2" w:rsidRDefault="00DF0FD2">
      <w:pPr>
        <w:rPr>
          <w:sz w:val="24"/>
          <w:szCs w:val="24"/>
        </w:rPr>
      </w:pPr>
      <w:r>
        <w:br w:type="page"/>
      </w:r>
    </w:p>
    <w:p w14:paraId="74B8A6FE" w14:textId="02B1756F" w:rsidR="00D357AF" w:rsidRPr="00D357AF" w:rsidRDefault="00710275" w:rsidP="00D357AF">
      <w:pPr>
        <w:pStyle w:val="MjNagwek3"/>
      </w:pPr>
      <w:r w:rsidRPr="00710275">
        <w:lastRenderedPageBreak/>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098BFCA" w:rsidR="00396F42" w:rsidRDefault="00DF0FD2" w:rsidP="00FB10F4">
            <w:pPr>
              <w:pStyle w:val="MjPodpisRysunku"/>
            </w:pPr>
            <w:r>
              <w:t xml:space="preserve">Rysunek 3.1 </w:t>
            </w:r>
            <w:r w:rsidR="002A470E">
              <w:t>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04860BB2" w:rsidR="00396F42" w:rsidRDefault="00DF0FD2" w:rsidP="00FB10F4">
            <w:pPr>
              <w:pStyle w:val="MjPodpisRysunku"/>
            </w:pPr>
            <w:r>
              <w:t>Rysunek 3.1</w:t>
            </w:r>
            <w:r w:rsidR="0001587B">
              <w:t xml:space="preserve"> </w:t>
            </w:r>
            <w:r w:rsidR="00FB10F4">
              <w:t>Ekran z informacjami</w:t>
            </w:r>
            <w:r w:rsidR="0001587B">
              <w:t xml:space="preserve">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EEBBBC4" w:rsidR="00396F42" w:rsidRDefault="00DF0FD2" w:rsidP="00DF0FD2">
            <w:pPr>
              <w:pStyle w:val="MjPodpisRysunku"/>
            </w:pPr>
            <w:r>
              <w:t>Rysunek 3.1</w:t>
            </w:r>
            <w:r w:rsidR="00FB10F4">
              <w:t xml:space="preserve">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AECC098" w:rsidR="00396F42" w:rsidRDefault="00DF0FD2" w:rsidP="00DF0FD2">
            <w:pPr>
              <w:pStyle w:val="MjPodpisRysunku"/>
            </w:pPr>
            <w:r>
              <w:t>Rysunek 3.1</w:t>
            </w:r>
            <w:r w:rsidR="00FB10F4">
              <w:t xml:space="preserve">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52EA7403">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4C6622D6" w:rsidR="00396F42" w:rsidRDefault="00DF0FD2" w:rsidP="00DF0FD2">
            <w:pPr>
              <w:pStyle w:val="MjPodpisRysunku"/>
            </w:pPr>
            <w:r>
              <w:t>Rysunek 3.1</w:t>
            </w:r>
            <w:r w:rsidR="00FB10F4">
              <w:t xml:space="preserve"> Ekran dotyczący kart lojalnościowych </w:t>
            </w:r>
            <w:proofErr w:type="spellStart"/>
            <w:proofErr w:type="gramStart"/>
            <w:r w:rsidR="00FB10F4">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FD79816" w:rsidR="00396F42" w:rsidRDefault="00DF0FD2" w:rsidP="00DF0FD2">
            <w:pPr>
              <w:pStyle w:val="MjPodpisRysunku"/>
            </w:pPr>
            <w:r>
              <w:t>Rysunek 3.1</w:t>
            </w:r>
            <w:r w:rsidR="00FB10F4">
              <w:t xml:space="preserve"> </w:t>
            </w:r>
            <w:r w:rsidR="00A11A41">
              <w:t>Funkcja</w:t>
            </w:r>
            <w:r w:rsidR="00FB10F4">
              <w:t xml:space="preserve">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4AB95674" w:rsidR="00491F23" w:rsidRDefault="00491F23" w:rsidP="00491F23">
      <w:pPr>
        <w:pStyle w:val="MjNagwek3"/>
      </w:pPr>
      <w:proofErr w:type="spellStart"/>
      <w:r>
        <w:t>Netflix</w:t>
      </w:r>
      <w:proofErr w:type="spell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1B4E4D30" w:rsidR="000578CE" w:rsidRDefault="00DF0FD2" w:rsidP="00DF0FD2">
            <w:pPr>
              <w:pStyle w:val="MjPodpisRysunku"/>
            </w:pPr>
            <w:r>
              <w:t>Rysunek 3.1</w:t>
            </w:r>
            <w:r w:rsidR="00A11281">
              <w:t xml:space="preserve"> Ekran strony głównej aplikacji </w:t>
            </w:r>
            <w:proofErr w:type="spellStart"/>
            <w:r w:rsidR="00A11281">
              <w:t>Netflix</w:t>
            </w:r>
            <w:proofErr w:type="spellEnd"/>
            <w:r w:rsidR="00A11281">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4B2BE3BF" w:rsidR="000578CE" w:rsidRDefault="00DF0FD2" w:rsidP="00DF0FD2">
            <w:pPr>
              <w:pStyle w:val="MjPodpisRysunku"/>
            </w:pPr>
            <w:r>
              <w:t>Rysunek 3.1</w:t>
            </w:r>
            <w:r w:rsidR="00A11281">
              <w:t xml:space="preserve">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71E4AE36" w:rsidR="000578CE" w:rsidRDefault="00DF0FD2" w:rsidP="00DF0FD2">
            <w:pPr>
              <w:pStyle w:val="MjPodpisRysunku"/>
            </w:pPr>
            <w:r>
              <w:t>Rysunek 3.1</w:t>
            </w:r>
            <w:r w:rsidR="00A11281">
              <w:t xml:space="preserve">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CBC77AE" w:rsidR="000578CE" w:rsidRDefault="00DF0FD2" w:rsidP="00DF0FD2">
            <w:pPr>
              <w:pStyle w:val="MjPodpisRysunku"/>
            </w:pPr>
            <w:r>
              <w:t>Rysunek 3.1</w:t>
            </w:r>
            <w:r w:rsidR="00A11281">
              <w:t xml:space="preserve"> Odtwarzacz wideo </w:t>
            </w:r>
            <w:r w:rsidR="00CE19F7">
              <w:t>wykorzystywany</w:t>
            </w:r>
            <w:r w:rsidR="00A11281">
              <w:t xml:space="preserve">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7CBBFD1E">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619509A4" w14:textId="0BD48555" w:rsidR="00DF0FD2" w:rsidRDefault="00DF0FD2" w:rsidP="00DF0FD2">
      <w:pPr>
        <w:pStyle w:val="MjPodpisRysunku"/>
      </w:pPr>
      <w:r>
        <w:t>Rysunek 3.1</w:t>
      </w:r>
      <w:r w:rsidR="00A11281">
        <w:t xml:space="preserve"> Lista profili użytkowników dla jednego konta aplikacji</w:t>
      </w:r>
      <w:r w:rsidR="00CE19F7">
        <w:t xml:space="preserve"> </w:t>
      </w:r>
      <w:proofErr w:type="spellStart"/>
      <w:r w:rsidR="00CE19F7">
        <w:t>Netflix</w:t>
      </w:r>
      <w:proofErr w:type="spellEnd"/>
    </w:p>
    <w:p w14:paraId="156A0AD4" w14:textId="3A98B789" w:rsidR="00A31D17" w:rsidRPr="00B23A15" w:rsidRDefault="00A31D17" w:rsidP="0024050A">
      <w:pPr>
        <w:pStyle w:val="MjTekst1"/>
        <w:ind w:firstLine="0"/>
      </w:pP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58422616">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6C709275" w14:textId="01DF03E8" w:rsidR="00CE19F7" w:rsidRDefault="00CE19F7" w:rsidP="00CE19F7">
      <w:pPr>
        <w:pStyle w:val="MjPodpisRysunku"/>
      </w:pPr>
      <w:r>
        <w:t>Rysunek 3.1 Ekran tworzenia i edycji filmików z zastosowaniem efektów</w:t>
      </w:r>
      <w:r w:rsidR="00E158BF">
        <w:t xml:space="preserve"> i filtrów</w:t>
      </w:r>
      <w:r>
        <w:t xml:space="preserve">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419F4B89" w14:textId="4A23249E" w:rsidR="00AB49E9" w:rsidRPr="00A11A41" w:rsidRDefault="00DF0FD2" w:rsidP="00DF0FD2">
      <w:pPr>
        <w:pStyle w:val="MjPodpisRysunku"/>
      </w:pPr>
      <w:r w:rsidRPr="00E158BF">
        <w:t>Rysunek 3.1</w:t>
      </w:r>
      <w:r w:rsidR="00E158BF" w:rsidRPr="00E158BF">
        <w:t xml:space="preserve"> </w:t>
      </w:r>
      <w:r w:rsidR="00A11A41">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5E79D2DC" w:rsidR="00AB49E9" w:rsidRDefault="00DF0FD2" w:rsidP="00DF0FD2">
            <w:pPr>
              <w:pStyle w:val="MjPodpisRysunku"/>
            </w:pPr>
            <w:r>
              <w:t>Rysunek 3.1</w:t>
            </w:r>
            <w:r w:rsidR="00A11A41">
              <w:t xml:space="preserve">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2B55A76D" w:rsidR="00AB49E9" w:rsidRDefault="00DF0FD2" w:rsidP="00DF0FD2">
            <w:pPr>
              <w:pStyle w:val="MjPodpisRysunku"/>
            </w:pPr>
            <w:r>
              <w:t>Rysunek 3.1</w:t>
            </w:r>
            <w:r w:rsidR="00A11A41">
              <w:t xml:space="preserve">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50BC3016" w:rsidR="00AB49E9" w:rsidRDefault="00DF0FD2" w:rsidP="00DF0FD2">
            <w:pPr>
              <w:pStyle w:val="MjPodpisRysunku"/>
            </w:pPr>
            <w:r>
              <w:t>Rysunek 3.1</w:t>
            </w:r>
            <w:r w:rsidR="00A11A41">
              <w:t xml:space="preserve"> Funkcja komentowania filmików</w:t>
            </w:r>
          </w:p>
        </w:tc>
      </w:tr>
    </w:tbl>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41FAC939" w:rsidR="00AB49E9" w:rsidRDefault="00DF0FD2" w:rsidP="00DF0FD2">
            <w:pPr>
              <w:pStyle w:val="MjPodpisRysunku"/>
            </w:pPr>
            <w:r>
              <w:t>Rysunek 3.1</w:t>
            </w:r>
            <w:r w:rsidR="00A11A41">
              <w:t xml:space="preserve">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5C6C6E9F" w:rsidR="00AB49E9" w:rsidRDefault="00DF0FD2" w:rsidP="00DF0FD2">
            <w:pPr>
              <w:pStyle w:val="MjPodpisRysunku"/>
            </w:pPr>
            <w:r>
              <w:t>Rysunek 3.1</w:t>
            </w:r>
            <w:r w:rsidR="00A11A41">
              <w:t xml:space="preserve"> Przykładowa konwersacja z wykorzystaniem wiadomości tekstowych i </w:t>
            </w:r>
            <w:proofErr w:type="spellStart"/>
            <w:r w:rsidR="00A11A41">
              <w:t>GIFów</w:t>
            </w:r>
            <w:proofErr w:type="spellEnd"/>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7EB2ABD5" w14:textId="21C1B161" w:rsidR="00E158BF" w:rsidRDefault="00E158BF" w:rsidP="00E158BF">
      <w:pPr>
        <w:pStyle w:val="MjPodpisRysunku"/>
      </w:pPr>
      <w:r>
        <w:t>Rysunek 3.1</w:t>
      </w:r>
      <w:r w:rsidR="002F129B">
        <w:t xml:space="preserve">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5294AD30" w:rsidR="00AB49E9" w:rsidRDefault="00DF0FD2" w:rsidP="00DF0FD2">
            <w:pPr>
              <w:pStyle w:val="MjPodpisRysunku"/>
            </w:pPr>
            <w:r>
              <w:t>Rysunek 3.1</w:t>
            </w:r>
            <w:r w:rsidR="002F129B">
              <w:t xml:space="preserve">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5C21C7F7" w:rsidR="00AB49E9" w:rsidRDefault="00DF0FD2" w:rsidP="00DF0FD2">
            <w:pPr>
              <w:pStyle w:val="MjPodpisRysunku"/>
            </w:pPr>
            <w:r>
              <w:t>Rysunek 3.1</w:t>
            </w:r>
            <w:r w:rsidR="002F129B">
              <w:t xml:space="preserve"> Ekran zakładki </w:t>
            </w:r>
            <w:proofErr w:type="spellStart"/>
            <w:r w:rsidR="002F129B">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50CCB647" w:rsidR="00E80728" w:rsidRDefault="00AF3573" w:rsidP="00AF3573">
      <w:pPr>
        <w:pStyle w:val="MjTekst1"/>
        <w:ind w:firstLine="0"/>
        <w:jc w:val="center"/>
      </w:pPr>
      <w:r>
        <w:rPr>
          <w:noProof/>
        </w:rPr>
        <w:drawing>
          <wp:inline distT="0" distB="0" distL="0" distR="0" wp14:anchorId="20971851" wp14:editId="4466588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4347B36C" w14:textId="37ACC339" w:rsidR="00C440E9" w:rsidRDefault="00C440E9" w:rsidP="00C440E9">
      <w:pPr>
        <w:pStyle w:val="MjPodpisRysunku"/>
      </w:pPr>
      <w:r>
        <w:t xml:space="preserve">Rysunek 3.1 </w:t>
      </w:r>
      <w:r w:rsidR="00307BFE">
        <w:t xml:space="preserve">Architektura </w:t>
      </w:r>
      <w:proofErr w:type="spellStart"/>
      <w:r w:rsidR="00307BFE">
        <w:t>frameworka</w:t>
      </w:r>
      <w:proofErr w:type="spellEnd"/>
      <w:r w:rsidR="00307BFE">
        <w:t xml:space="preserve"> </w:t>
      </w:r>
      <w:proofErr w:type="spellStart"/>
      <w:r w:rsidR="00307BFE">
        <w:t>Flutter</w:t>
      </w:r>
      <w:proofErr w:type="spellEnd"/>
    </w:p>
    <w:p w14:paraId="2A28F97E" w14:textId="77777777" w:rsidR="00C440E9" w:rsidRPr="00C440E9" w:rsidRDefault="00C440E9" w:rsidP="00C440E9">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w:t>
      </w:r>
      <w:r w:rsidR="006B1D39">
        <w:lastRenderedPageBreak/>
        <w:t xml:space="preserve">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 xml:space="preserve">Scenariusze te, będące narracją zdarzeń, pozwalają na analizę </w:t>
      </w:r>
      <w:r w:rsidR="00D5639B" w:rsidRPr="00D5639B">
        <w:lastRenderedPageBreak/>
        <w:t>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lastRenderedPageBreak/>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4D065E62">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 xml:space="preserve">Z bazy danych usuwane są również wszystkie wiadomości związane z danym </w:t>
      </w:r>
      <w:proofErr w:type="gramStart"/>
      <w:r w:rsidR="00592640" w:rsidRPr="00592640">
        <w:t>czatem.</w:t>
      </w:r>
      <w:r w:rsidR="00196A71">
        <w:t>.</w:t>
      </w:r>
      <w:proofErr w:type="gramEnd"/>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0"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1"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2"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3"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4"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85"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86"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87"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88"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89"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0"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1"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2"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3"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4"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5"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96"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97"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98"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99"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0" w:history="1">
        <w:r w:rsidRPr="007374E7">
          <w:rPr>
            <w:rStyle w:val="Hipercze"/>
          </w:rPr>
          <w:t>https://www.figma.com/resource-library/</w:t>
        </w:r>
      </w:hyperlink>
    </w:p>
    <w:p w14:paraId="1161C3DD" w14:textId="5696948D" w:rsidR="00273C99" w:rsidRDefault="00000000" w:rsidP="00273C99">
      <w:pPr>
        <w:pStyle w:val="MjTekst1"/>
        <w:numPr>
          <w:ilvl w:val="0"/>
          <w:numId w:val="10"/>
        </w:numPr>
        <w:ind w:left="567" w:hanging="567"/>
      </w:pPr>
      <w:hyperlink r:id="rId101" w:history="1">
        <w:r w:rsidR="00273C99" w:rsidRPr="00E061E2">
          <w:rPr>
            <w:rStyle w:val="Hipercze"/>
          </w:rPr>
          <w:t>https://www.drawio.com/</w:t>
        </w:r>
      </w:hyperlink>
    </w:p>
    <w:p w14:paraId="0F10CE5A" w14:textId="5F1A9A37" w:rsidR="00273C99" w:rsidRPr="00D66EF0" w:rsidRDefault="00000000" w:rsidP="00273C99">
      <w:pPr>
        <w:pStyle w:val="MjTekst1"/>
        <w:numPr>
          <w:ilvl w:val="0"/>
          <w:numId w:val="10"/>
        </w:numPr>
        <w:ind w:left="567" w:hanging="567"/>
        <w:rPr>
          <w:rStyle w:val="Hipercze"/>
          <w:color w:val="auto"/>
          <w:u w:val="none"/>
        </w:rPr>
      </w:pPr>
      <w:hyperlink r:id="rId102" w:history="1">
        <w:r w:rsidR="00273C99" w:rsidRPr="00E061E2">
          <w:rPr>
            <w:rStyle w:val="Hipercze"/>
          </w:rPr>
          <w:t>https://en.wikipedia.org/wiki/Diagrams.net</w:t>
        </w:r>
      </w:hyperlink>
    </w:p>
    <w:p w14:paraId="033CA518" w14:textId="3C3D0E71" w:rsidR="00D66EF0" w:rsidRPr="00CE19F7" w:rsidRDefault="00D66EF0" w:rsidP="00273C99">
      <w:pPr>
        <w:pStyle w:val="MjTekst1"/>
        <w:numPr>
          <w:ilvl w:val="0"/>
          <w:numId w:val="10"/>
        </w:numPr>
        <w:ind w:left="567" w:hanging="567"/>
        <w:rPr>
          <w:rStyle w:val="Hipercze"/>
          <w:color w:val="auto"/>
          <w:u w:val="none"/>
          <w:lang w:val="en-US"/>
        </w:rPr>
      </w:pPr>
      <w:r w:rsidRPr="00CE19F7">
        <w:rPr>
          <w:rStyle w:val="Hipercze"/>
          <w:color w:val="auto"/>
          <w:u w:val="none"/>
          <w:lang w:val="en-US"/>
        </w:rPr>
        <w:t>UML 2.0 in a nutshell</w:t>
      </w:r>
      <w:r w:rsidR="00DC518C" w:rsidRPr="00CE19F7">
        <w:rPr>
          <w:rStyle w:val="Hipercze"/>
          <w:color w:val="auto"/>
          <w:u w:val="none"/>
          <w:lang w:val="en-US"/>
        </w:rPr>
        <w:t xml:space="preserve"> by</w:t>
      </w:r>
      <w:r w:rsidR="00DC518C" w:rsidRPr="00CE19F7">
        <w:rPr>
          <w:lang w:val="en-US"/>
        </w:rPr>
        <w:t xml:space="preserve"> </w:t>
      </w:r>
      <w:r w:rsidR="00DC518C" w:rsidRPr="00CE19F7">
        <w:rPr>
          <w:rStyle w:val="Hipercze"/>
          <w:color w:val="auto"/>
          <w:u w:val="none"/>
          <w:lang w:val="en-US"/>
        </w:rPr>
        <w:t xml:space="preserve">Thenar </w:t>
      </w:r>
      <w:proofErr w:type="spellStart"/>
      <w:r w:rsidR="00DC518C" w:rsidRPr="00CE19F7">
        <w:rPr>
          <w:rStyle w:val="Hipercze"/>
          <w:color w:val="auto"/>
          <w:u w:val="none"/>
          <w:lang w:val="en-US"/>
        </w:rPr>
        <w:t>Thenar</w:t>
      </w:r>
      <w:proofErr w:type="spellEnd"/>
      <w:r w:rsidR="00DC518C" w:rsidRPr="00CE19F7">
        <w:rPr>
          <w:rStyle w:val="Hipercze"/>
          <w:color w:val="auto"/>
          <w:u w:val="none"/>
          <w:lang w:val="en-US"/>
        </w:rPr>
        <w:t xml:space="preserve"> </w:t>
      </w:r>
    </w:p>
    <w:p w14:paraId="7D4FB24D" w14:textId="3AC7E8C1" w:rsidR="00AD4A8B" w:rsidRPr="00CE19F7" w:rsidRDefault="00000000" w:rsidP="00273C99">
      <w:pPr>
        <w:pStyle w:val="MjTekst1"/>
        <w:numPr>
          <w:ilvl w:val="0"/>
          <w:numId w:val="10"/>
        </w:numPr>
        <w:ind w:left="567" w:hanging="567"/>
        <w:rPr>
          <w:rStyle w:val="Hipercze"/>
          <w:color w:val="auto"/>
          <w:u w:val="none"/>
          <w:lang w:val="en-US"/>
        </w:rPr>
      </w:pPr>
      <w:hyperlink r:id="rId103" w:history="1">
        <w:r w:rsidR="00AD4A8B" w:rsidRPr="00CE19F7">
          <w:rPr>
            <w:rStyle w:val="Hipercze"/>
            <w:lang w:val="en-US"/>
          </w:rPr>
          <w:t>https://www.is.umk.pl/~grochu/wiki/doku.php?id=zajecia:npr_2015_1:wyklad:architektura_uml</w:t>
        </w:r>
      </w:hyperlink>
    </w:p>
    <w:p w14:paraId="5196D929" w14:textId="6CAAFEA3" w:rsidR="0092229A" w:rsidRPr="00CE19F7" w:rsidRDefault="00000000" w:rsidP="00BC263E">
      <w:pPr>
        <w:pStyle w:val="MjTekst1"/>
        <w:numPr>
          <w:ilvl w:val="0"/>
          <w:numId w:val="10"/>
        </w:numPr>
        <w:ind w:left="567" w:hanging="567"/>
        <w:rPr>
          <w:lang w:val="en-US"/>
        </w:rPr>
      </w:pPr>
      <w:hyperlink r:id="rId104" w:history="1">
        <w:r w:rsidR="00885FFA" w:rsidRPr="00CE19F7">
          <w:rPr>
            <w:rStyle w:val="Hipercze"/>
            <w:lang w:val="en-US"/>
          </w:rPr>
          <w:t>https://appmaster.io/pl/blog/architektura-aplikacji-mobilnych-w-2022-roku-zbuduj-swoja-aplikacje-mobilna</w:t>
        </w:r>
      </w:hyperlink>
    </w:p>
    <w:p w14:paraId="61607613" w14:textId="68450C84" w:rsidR="00A417E7" w:rsidRPr="00CE19F7" w:rsidRDefault="00000000" w:rsidP="001F661E">
      <w:pPr>
        <w:pStyle w:val="MjTekst1"/>
        <w:numPr>
          <w:ilvl w:val="0"/>
          <w:numId w:val="10"/>
        </w:numPr>
        <w:ind w:left="567" w:hanging="567"/>
        <w:rPr>
          <w:rStyle w:val="Hipercze"/>
          <w:color w:val="auto"/>
          <w:u w:val="none"/>
          <w:lang w:val="en-US"/>
        </w:rPr>
      </w:pPr>
      <w:hyperlink r:id="rId105" w:history="1">
        <w:r w:rsidR="00A417E7" w:rsidRPr="00CE19F7">
          <w:rPr>
            <w:rStyle w:val="Hipercze"/>
            <w:lang w:val="en-US"/>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3DFC4BD3" w:rsidR="0092229A" w:rsidRDefault="00000000" w:rsidP="0092229A">
      <w:pPr>
        <w:pStyle w:val="MjTekst1"/>
        <w:numPr>
          <w:ilvl w:val="0"/>
          <w:numId w:val="10"/>
        </w:numPr>
        <w:ind w:left="567" w:hanging="567"/>
      </w:pPr>
      <w:hyperlink r:id="rId106"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107"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108" w:history="1">
        <w:r w:rsidR="0092229A" w:rsidRPr="00E061E2">
          <w:rPr>
            <w:rStyle w:val="Hipercze"/>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2B06194D" w:rsidR="0092229A" w:rsidRDefault="00000000" w:rsidP="001F661E">
      <w:pPr>
        <w:pStyle w:val="MjTekst1"/>
        <w:numPr>
          <w:ilvl w:val="0"/>
          <w:numId w:val="10"/>
        </w:numPr>
        <w:ind w:left="567" w:hanging="567"/>
      </w:pPr>
      <w:hyperlink r:id="rId109"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110" w:history="1">
        <w:r w:rsidR="00273C99" w:rsidRPr="00E061E2">
          <w:rPr>
            <w:rStyle w:val="Hipercze"/>
          </w:rPr>
          <w:t>https://pl.wikipedia.org/wiki/Multikino</w:t>
        </w:r>
      </w:hyperlink>
    </w:p>
    <w:p w14:paraId="7E6F8641" w14:textId="177E5B42" w:rsidR="008D79A4" w:rsidRPr="00BC263E" w:rsidRDefault="0092229A" w:rsidP="00BC263E">
      <w:pPr>
        <w:pStyle w:val="MjTekst1"/>
        <w:ind w:firstLine="0"/>
        <w:rPr>
          <w:color w:val="FF0000"/>
        </w:rPr>
      </w:pPr>
      <w:r w:rsidRPr="00BC263E">
        <w:rPr>
          <w:color w:val="FF0000"/>
        </w:rPr>
        <w:t>MESSENGER</w:t>
      </w:r>
    </w:p>
    <w:p w14:paraId="12FA833A" w14:textId="45BCB765" w:rsidR="0092229A" w:rsidRDefault="00000000" w:rsidP="001F661E">
      <w:pPr>
        <w:pStyle w:val="MjTekst1"/>
        <w:numPr>
          <w:ilvl w:val="0"/>
          <w:numId w:val="10"/>
        </w:numPr>
        <w:ind w:left="567" w:hanging="567"/>
      </w:pPr>
      <w:hyperlink r:id="rId111" w:history="1">
        <w:r w:rsidR="008D79A4" w:rsidRPr="00E061E2">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034E6C75" w:rsidR="00760298" w:rsidRDefault="00000000" w:rsidP="001F661E">
      <w:pPr>
        <w:pStyle w:val="MjTekst1"/>
        <w:numPr>
          <w:ilvl w:val="0"/>
          <w:numId w:val="10"/>
        </w:numPr>
        <w:ind w:left="567" w:hanging="567"/>
      </w:pPr>
      <w:hyperlink r:id="rId112"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113" w:history="1">
        <w:r w:rsidR="00797F16" w:rsidRPr="00E061E2">
          <w:rPr>
            <w:rStyle w:val="Hipercze"/>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114"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115" w:history="1">
        <w:r w:rsidRPr="00E061E2">
          <w:rPr>
            <w:rStyle w:val="Hipercze"/>
            <w:lang w:val="en-US"/>
          </w:rPr>
          <w:t>https://apps.dtic.mil/sti/tr/pdf/ADA579730.pdf</w:t>
        </w:r>
      </w:hyperlink>
    </w:p>
    <w:p w14:paraId="7243DEBD" w14:textId="4CEEA786" w:rsidR="006F66D3" w:rsidRDefault="00000000" w:rsidP="007D32F0">
      <w:pPr>
        <w:pStyle w:val="MjTekst1"/>
        <w:numPr>
          <w:ilvl w:val="0"/>
          <w:numId w:val="10"/>
        </w:numPr>
        <w:ind w:left="567" w:hanging="567"/>
        <w:rPr>
          <w:lang w:val="en-US"/>
        </w:rPr>
      </w:pPr>
      <w:hyperlink r:id="rId116" w:history="1">
        <w:r w:rsidR="00BC263E" w:rsidRPr="007374E7">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6796A278" w:rsidR="00BC263E" w:rsidRDefault="00000000" w:rsidP="00BC263E">
      <w:pPr>
        <w:pStyle w:val="Akapitzlist"/>
        <w:numPr>
          <w:ilvl w:val="0"/>
          <w:numId w:val="10"/>
        </w:numPr>
        <w:ind w:left="567" w:hanging="567"/>
        <w:rPr>
          <w:rFonts w:ascii="Times New Roman" w:eastAsia="Times New Roman" w:hAnsi="Times New Roman" w:cs="Times New Roman"/>
          <w:sz w:val="24"/>
          <w:szCs w:val="24"/>
          <w:lang w:val="en-US"/>
        </w:rPr>
      </w:pPr>
      <w:hyperlink r:id="rId117" w:history="1">
        <w:r w:rsidR="00BC263E" w:rsidRPr="007374E7">
          <w:rPr>
            <w:rStyle w:val="Hipercze"/>
            <w:rFonts w:ascii="Times New Roman" w:eastAsia="Times New Roman" w:hAnsi="Times New Roman" w:cs="Times New Roman"/>
            <w:sz w:val="24"/>
            <w:szCs w:val="24"/>
            <w:lang w:val="en-US"/>
          </w:rPr>
          <w:t>https://www.filmweb.pl/</w:t>
        </w:r>
      </w:hyperlink>
    </w:p>
    <w:p w14:paraId="541B5D15" w14:textId="77777777" w:rsidR="004A2AA0" w:rsidRDefault="004A2AA0" w:rsidP="004A2AA0">
      <w:pPr>
        <w:pStyle w:val="MjNagwek1"/>
        <w:numPr>
          <w:ilvl w:val="0"/>
          <w:numId w:val="0"/>
        </w:numPr>
        <w:ind w:left="284" w:hanging="284"/>
      </w:pPr>
      <w:r>
        <w:lastRenderedPageBreak/>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119"/>
      <w:footerReference w:type="default" r:id="rId120"/>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8C8BC" w14:textId="77777777" w:rsidR="00F005E6" w:rsidRDefault="00F005E6">
      <w:r>
        <w:separator/>
      </w:r>
    </w:p>
  </w:endnote>
  <w:endnote w:type="continuationSeparator" w:id="0">
    <w:p w14:paraId="5E07E90B" w14:textId="77777777" w:rsidR="00F005E6" w:rsidRDefault="00F005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8A966" w14:textId="77777777" w:rsidR="00F005E6" w:rsidRDefault="00F005E6">
      <w:r>
        <w:separator/>
      </w:r>
    </w:p>
  </w:footnote>
  <w:footnote w:type="continuationSeparator" w:id="0">
    <w:p w14:paraId="4A821C55" w14:textId="77777777" w:rsidR="00F005E6" w:rsidRDefault="00F005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C84"/>
    <w:rsid w:val="00033A8B"/>
    <w:rsid w:val="00042CF5"/>
    <w:rsid w:val="000450EA"/>
    <w:rsid w:val="00051BE9"/>
    <w:rsid w:val="00052D85"/>
    <w:rsid w:val="000578CE"/>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1F00"/>
    <w:rsid w:val="001C566E"/>
    <w:rsid w:val="001D057B"/>
    <w:rsid w:val="001D0B3B"/>
    <w:rsid w:val="001D34DE"/>
    <w:rsid w:val="001E0B41"/>
    <w:rsid w:val="001F16F9"/>
    <w:rsid w:val="001F4259"/>
    <w:rsid w:val="001F661E"/>
    <w:rsid w:val="001F6A4E"/>
    <w:rsid w:val="00200A26"/>
    <w:rsid w:val="00207D23"/>
    <w:rsid w:val="002129EC"/>
    <w:rsid w:val="002169B3"/>
    <w:rsid w:val="00230C4D"/>
    <w:rsid w:val="0024050A"/>
    <w:rsid w:val="0024231E"/>
    <w:rsid w:val="00257652"/>
    <w:rsid w:val="00273C99"/>
    <w:rsid w:val="00290672"/>
    <w:rsid w:val="00290928"/>
    <w:rsid w:val="00290E78"/>
    <w:rsid w:val="00296CF0"/>
    <w:rsid w:val="002A470E"/>
    <w:rsid w:val="002B0A25"/>
    <w:rsid w:val="002B1246"/>
    <w:rsid w:val="002B146C"/>
    <w:rsid w:val="002C4B39"/>
    <w:rsid w:val="002F129B"/>
    <w:rsid w:val="002F744C"/>
    <w:rsid w:val="002F7475"/>
    <w:rsid w:val="00301B58"/>
    <w:rsid w:val="003071DD"/>
    <w:rsid w:val="00307BFE"/>
    <w:rsid w:val="00312EEF"/>
    <w:rsid w:val="003151F5"/>
    <w:rsid w:val="00317542"/>
    <w:rsid w:val="00334861"/>
    <w:rsid w:val="00341390"/>
    <w:rsid w:val="003420DE"/>
    <w:rsid w:val="00342505"/>
    <w:rsid w:val="00344AB5"/>
    <w:rsid w:val="003460A0"/>
    <w:rsid w:val="00350026"/>
    <w:rsid w:val="0035269D"/>
    <w:rsid w:val="003568B8"/>
    <w:rsid w:val="00396F42"/>
    <w:rsid w:val="003A1611"/>
    <w:rsid w:val="003A5715"/>
    <w:rsid w:val="003B345D"/>
    <w:rsid w:val="003C5015"/>
    <w:rsid w:val="003C633E"/>
    <w:rsid w:val="003D0455"/>
    <w:rsid w:val="003D0478"/>
    <w:rsid w:val="003D4887"/>
    <w:rsid w:val="003D65B7"/>
    <w:rsid w:val="003E7BE4"/>
    <w:rsid w:val="003F7CB2"/>
    <w:rsid w:val="00402094"/>
    <w:rsid w:val="004028FE"/>
    <w:rsid w:val="0041724E"/>
    <w:rsid w:val="0042394C"/>
    <w:rsid w:val="00435548"/>
    <w:rsid w:val="00437800"/>
    <w:rsid w:val="004402B9"/>
    <w:rsid w:val="00440C57"/>
    <w:rsid w:val="00444B3C"/>
    <w:rsid w:val="004462AF"/>
    <w:rsid w:val="00453D4D"/>
    <w:rsid w:val="0045527B"/>
    <w:rsid w:val="004618CE"/>
    <w:rsid w:val="00464035"/>
    <w:rsid w:val="004729A7"/>
    <w:rsid w:val="0047401B"/>
    <w:rsid w:val="004769B4"/>
    <w:rsid w:val="00483557"/>
    <w:rsid w:val="00486B08"/>
    <w:rsid w:val="00486CA3"/>
    <w:rsid w:val="004913D4"/>
    <w:rsid w:val="00491F23"/>
    <w:rsid w:val="004A1A00"/>
    <w:rsid w:val="004A2AA0"/>
    <w:rsid w:val="004D114A"/>
    <w:rsid w:val="004F11AB"/>
    <w:rsid w:val="004F3C85"/>
    <w:rsid w:val="00521296"/>
    <w:rsid w:val="0052377E"/>
    <w:rsid w:val="005307BC"/>
    <w:rsid w:val="00540D2A"/>
    <w:rsid w:val="00552357"/>
    <w:rsid w:val="00563706"/>
    <w:rsid w:val="005735D6"/>
    <w:rsid w:val="005774B9"/>
    <w:rsid w:val="00592640"/>
    <w:rsid w:val="005B7419"/>
    <w:rsid w:val="005D5DFF"/>
    <w:rsid w:val="005E2C8D"/>
    <w:rsid w:val="005E39D0"/>
    <w:rsid w:val="005F6326"/>
    <w:rsid w:val="006008CC"/>
    <w:rsid w:val="00601208"/>
    <w:rsid w:val="00610CE3"/>
    <w:rsid w:val="006224A0"/>
    <w:rsid w:val="00630D01"/>
    <w:rsid w:val="00632300"/>
    <w:rsid w:val="006335DF"/>
    <w:rsid w:val="00650765"/>
    <w:rsid w:val="0066405E"/>
    <w:rsid w:val="006760AD"/>
    <w:rsid w:val="0068109D"/>
    <w:rsid w:val="0068162F"/>
    <w:rsid w:val="00687887"/>
    <w:rsid w:val="006B1D39"/>
    <w:rsid w:val="006B64C8"/>
    <w:rsid w:val="006B7D87"/>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7712"/>
    <w:rsid w:val="00797F16"/>
    <w:rsid w:val="007A0150"/>
    <w:rsid w:val="007A0407"/>
    <w:rsid w:val="007A15E2"/>
    <w:rsid w:val="007C3EFC"/>
    <w:rsid w:val="007C642F"/>
    <w:rsid w:val="007D32F0"/>
    <w:rsid w:val="007D598C"/>
    <w:rsid w:val="007E1129"/>
    <w:rsid w:val="007E17B4"/>
    <w:rsid w:val="007E378F"/>
    <w:rsid w:val="007E5D9C"/>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B54FB"/>
    <w:rsid w:val="008C0D6C"/>
    <w:rsid w:val="008C17E4"/>
    <w:rsid w:val="008C7E38"/>
    <w:rsid w:val="008C7E86"/>
    <w:rsid w:val="008D25DA"/>
    <w:rsid w:val="008D6692"/>
    <w:rsid w:val="008D79A4"/>
    <w:rsid w:val="008E1F70"/>
    <w:rsid w:val="008E4C4D"/>
    <w:rsid w:val="008F7B3D"/>
    <w:rsid w:val="00903043"/>
    <w:rsid w:val="00903DA1"/>
    <w:rsid w:val="00906825"/>
    <w:rsid w:val="009152C3"/>
    <w:rsid w:val="009152D7"/>
    <w:rsid w:val="00915E41"/>
    <w:rsid w:val="00920510"/>
    <w:rsid w:val="0092229A"/>
    <w:rsid w:val="0093676C"/>
    <w:rsid w:val="00967D65"/>
    <w:rsid w:val="00973704"/>
    <w:rsid w:val="00976C2D"/>
    <w:rsid w:val="0099369F"/>
    <w:rsid w:val="009A060A"/>
    <w:rsid w:val="009A5F5B"/>
    <w:rsid w:val="009B042D"/>
    <w:rsid w:val="009B0B5D"/>
    <w:rsid w:val="009B481E"/>
    <w:rsid w:val="009B5109"/>
    <w:rsid w:val="009C4F43"/>
    <w:rsid w:val="009E10F8"/>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52768"/>
    <w:rsid w:val="00B5747B"/>
    <w:rsid w:val="00B6686F"/>
    <w:rsid w:val="00B748B6"/>
    <w:rsid w:val="00B75CC1"/>
    <w:rsid w:val="00B94810"/>
    <w:rsid w:val="00BA47A8"/>
    <w:rsid w:val="00BA7730"/>
    <w:rsid w:val="00BB40A9"/>
    <w:rsid w:val="00BB5110"/>
    <w:rsid w:val="00BC263E"/>
    <w:rsid w:val="00BC2F57"/>
    <w:rsid w:val="00BC598F"/>
    <w:rsid w:val="00BD0F7A"/>
    <w:rsid w:val="00BD3975"/>
    <w:rsid w:val="00C044EC"/>
    <w:rsid w:val="00C1541F"/>
    <w:rsid w:val="00C17656"/>
    <w:rsid w:val="00C22008"/>
    <w:rsid w:val="00C2590A"/>
    <w:rsid w:val="00C440E9"/>
    <w:rsid w:val="00C45351"/>
    <w:rsid w:val="00C70825"/>
    <w:rsid w:val="00C73D75"/>
    <w:rsid w:val="00C86BC0"/>
    <w:rsid w:val="00CA3CA9"/>
    <w:rsid w:val="00CB0068"/>
    <w:rsid w:val="00CB5824"/>
    <w:rsid w:val="00CC38DB"/>
    <w:rsid w:val="00CC77B3"/>
    <w:rsid w:val="00CE19F7"/>
    <w:rsid w:val="00CE2AA4"/>
    <w:rsid w:val="00CF0505"/>
    <w:rsid w:val="00CF5265"/>
    <w:rsid w:val="00D0033C"/>
    <w:rsid w:val="00D11A3E"/>
    <w:rsid w:val="00D357AF"/>
    <w:rsid w:val="00D43857"/>
    <w:rsid w:val="00D452E7"/>
    <w:rsid w:val="00D51DEB"/>
    <w:rsid w:val="00D53C22"/>
    <w:rsid w:val="00D5639B"/>
    <w:rsid w:val="00D6289D"/>
    <w:rsid w:val="00D65048"/>
    <w:rsid w:val="00D66C0F"/>
    <w:rsid w:val="00D66EF0"/>
    <w:rsid w:val="00D802A4"/>
    <w:rsid w:val="00D84415"/>
    <w:rsid w:val="00D87354"/>
    <w:rsid w:val="00D910C6"/>
    <w:rsid w:val="00D9599F"/>
    <w:rsid w:val="00DA2A2E"/>
    <w:rsid w:val="00DA71D7"/>
    <w:rsid w:val="00DC518C"/>
    <w:rsid w:val="00DC762A"/>
    <w:rsid w:val="00DD29D3"/>
    <w:rsid w:val="00DD40F4"/>
    <w:rsid w:val="00DE732E"/>
    <w:rsid w:val="00DF0FD2"/>
    <w:rsid w:val="00E00232"/>
    <w:rsid w:val="00E02254"/>
    <w:rsid w:val="00E04EC8"/>
    <w:rsid w:val="00E064C8"/>
    <w:rsid w:val="00E158BF"/>
    <w:rsid w:val="00E17775"/>
    <w:rsid w:val="00E25265"/>
    <w:rsid w:val="00E368AC"/>
    <w:rsid w:val="00E56107"/>
    <w:rsid w:val="00E751FC"/>
    <w:rsid w:val="00E75FDB"/>
    <w:rsid w:val="00E7799D"/>
    <w:rsid w:val="00E80728"/>
    <w:rsid w:val="00E82BAA"/>
    <w:rsid w:val="00E912F5"/>
    <w:rsid w:val="00EA7D69"/>
    <w:rsid w:val="00EC3725"/>
    <w:rsid w:val="00EC514A"/>
    <w:rsid w:val="00ED1F56"/>
    <w:rsid w:val="00ED4947"/>
    <w:rsid w:val="00EF216C"/>
    <w:rsid w:val="00EF5147"/>
    <w:rsid w:val="00F005E6"/>
    <w:rsid w:val="00F22023"/>
    <w:rsid w:val="00F30AF3"/>
    <w:rsid w:val="00F31DB1"/>
    <w:rsid w:val="00F35B52"/>
    <w:rsid w:val="00F47E78"/>
    <w:rsid w:val="00F53933"/>
    <w:rsid w:val="00F72737"/>
    <w:rsid w:val="00F947B3"/>
    <w:rsid w:val="00FB10F4"/>
    <w:rsid w:val="00FB41CD"/>
    <w:rsid w:val="00FC22C4"/>
    <w:rsid w:val="00FC4A01"/>
    <w:rsid w:val="00FD2BF5"/>
    <w:rsid w:val="00FD2E61"/>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filmweb.p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econreview.berkeley.edu/the-economics-driving-the-streaming-industry/" TargetMode="External"/><Relationship Id="rId89" Type="http://schemas.openxmlformats.org/officeDocument/2006/relationships/hyperlink" Target="https://www.pwc.com/us/en/services/consulting/library/consumer-intelligence-series/consumer-video-streaming-behavior.html" TargetMode="External"/><Relationship Id="rId112" Type="http://schemas.openxmlformats.org/officeDocument/2006/relationships/hyperlink" Target="https://www.tiktok.com/pl-PL/" TargetMode="External"/><Relationship Id="rId16" Type="http://schemas.openxmlformats.org/officeDocument/2006/relationships/image" Target="media/image9.jpeg"/><Relationship Id="rId107" Type="http://schemas.openxmlformats.org/officeDocument/2006/relationships/hyperlink" Target="https://en.wikipedia.org/wiki/Netfli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en.wikipedia.org/wiki/Diagrams.net" TargetMode="External"/><Relationship Id="rId5" Type="http://schemas.openxmlformats.org/officeDocument/2006/relationships/webSettings" Target="webSettings.xml"/><Relationship Id="rId90" Type="http://schemas.openxmlformats.org/officeDocument/2006/relationships/hyperlink" Target="https://info.kpmg.us/news-perspectives/industry-insights-research/what-consumers-want-from-streaming-video-services.html" TargetMode="External"/><Relationship Id="rId95" Type="http://schemas.openxmlformats.org/officeDocument/2006/relationships/hyperlink" Target="https://www.ijraset.com/research-paper/firebase-backend-as-a-service-for-mobile-application-development"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frontiersin.org/articles/10.3389/fpubh.2021.641673/full" TargetMode="External"/><Relationship Id="rId118" Type="http://schemas.openxmlformats.org/officeDocument/2006/relationships/chart" Target="charts/chart1.xml"/><Relationship Id="rId80" Type="http://schemas.openxmlformats.org/officeDocument/2006/relationships/hyperlink" Target="https://link.springer.com/article/10.1007/s10824-021-09407-6" TargetMode="External"/><Relationship Id="rId85" Type="http://schemas.openxmlformats.org/officeDocument/2006/relationships/hyperlink" Target="https://en.wikipedia.org/wiki/Streaming_media"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is.umk.pl/~grochu/wiki/doku.php?id=zajecia:npr_2015_1:wyklad:architektura_uml" TargetMode="External"/><Relationship Id="rId108"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geeksforgeeks.org/firebase-introduction/" TargetMode="External"/><Relationship Id="rId96" Type="http://schemas.openxmlformats.org/officeDocument/2006/relationships/hyperlink" Target="https://docs.flutterflow.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artemis.wszib.edu.pl/~jackolo/pdf/inz_opr_w09.pdf"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www.brookings.edu/wp-content/uploads/2016/06/West_Evolution-of-VideoStreaming-and-Digital-Content-Delivery_Final.pdf" TargetMode="External"/><Relationship Id="rId86" Type="http://schemas.openxmlformats.org/officeDocument/2006/relationships/hyperlink" Target="https://www.britannica.com/technology/livestream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ultikino.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docs.flutter.dev/" TargetMode="External"/><Relationship Id="rId104" Type="http://schemas.openxmlformats.org/officeDocument/2006/relationships/hyperlink" Target="https://appmaster.io/pl/blog/architektura-aplikacji-mobilnych-w-2022-roku-zbuduj-swoja-aplikacje-mobilna"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irebase.google.com/docs/database?hl=p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tatista.com/statistics/947757/theaters-streaming-watching-movies/" TargetMode="External"/><Relationship Id="rId110" Type="http://schemas.openxmlformats.org/officeDocument/2006/relationships/hyperlink" Target="https://pl.wikipedia.org/wiki/Multikino" TargetMode="External"/><Relationship Id="rId115"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hyperlink" Target="https://motionpicture.edu/socialcinema/2023/06/19/the-impact-of-streaming-services-on-the-movie-industry/"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figma.com/resource-library/" TargetMode="External"/><Relationship Id="rId105"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firebase.google.com/docs/storage?hl=pl" TargetMode="External"/><Relationship Id="rId98" Type="http://schemas.openxmlformats.org/officeDocument/2006/relationships/hyperlink" Target="https://dart.dev/guides"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smartinsights.com/mobile-marketing/mobile-marketing-analytics/mobile-marketing-statistics/"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en.wikipedia.org/wiki/Cinematography" TargetMode="External"/><Relationship Id="rId88" Type="http://schemas.openxmlformats.org/officeDocument/2006/relationships/hyperlink" Target="https://www.nielsen.com/pl/insights/2023/streaming-grabs-a-record-38-7-of-total-tv-usage-in-july-with-acquired-titles-outpacing-new-originals/" TargetMode="External"/><Relationship Id="rId111"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researchgate.net/publication/364340379_Firebase-A_Cloud_Hosted_NoSQL_Database" TargetMode="External"/><Relationship Id="rId99" Type="http://schemas.openxmlformats.org/officeDocument/2006/relationships/hyperlink" Target="https://www.toptal.com/designers/ui/figma-design-tool" TargetMode="External"/><Relationship Id="rId101" Type="http://schemas.openxmlformats.org/officeDocument/2006/relationships/hyperlink" Target="https://www.drawio.com/" TargetMode="External"/><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75</Pages>
  <Words>14103</Words>
  <Characters>84623</Characters>
  <Application>Microsoft Office Word</Application>
  <DocSecurity>0</DocSecurity>
  <Lines>705</Lines>
  <Paragraphs>197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98529</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79</cp:revision>
  <cp:lastPrinted>2019-01-10T10:24:00Z</cp:lastPrinted>
  <dcterms:created xsi:type="dcterms:W3CDTF">2023-12-09T15:36:00Z</dcterms:created>
  <dcterms:modified xsi:type="dcterms:W3CDTF">2023-12-16T09:20:00Z</dcterms:modified>
</cp:coreProperties>
</file>